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468" w:rsidRDefault="00F96468" w:rsidP="00F96468">
      <w:pPr>
        <w:spacing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514CC9">
        <w:rPr>
          <w:rFonts w:ascii="Arial" w:hAnsi="Arial" w:cs="Arial"/>
          <w:b/>
        </w:rPr>
        <w:t>Szakmai beszámoló</w:t>
      </w:r>
    </w:p>
    <w:p w:rsidR="00F96468" w:rsidRPr="00514CC9" w:rsidRDefault="00F96468" w:rsidP="00F96468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proofErr w:type="spellStart"/>
      <w:r>
        <w:rPr>
          <w:rFonts w:ascii="Arial" w:hAnsi="Arial" w:cs="Arial"/>
          <w:b/>
        </w:rPr>
        <w:t>Fisli</w:t>
      </w:r>
      <w:proofErr w:type="spellEnd"/>
      <w:r>
        <w:rPr>
          <w:rFonts w:ascii="Arial" w:hAnsi="Arial" w:cs="Arial"/>
          <w:b/>
        </w:rPr>
        <w:t xml:space="preserve"> István)</w:t>
      </w:r>
    </w:p>
    <w:p w:rsidR="00F96468" w:rsidRPr="00F96468" w:rsidRDefault="00F96468" w:rsidP="00F964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646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2025.03.24.</w:t>
      </w:r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Megérkezésünk napján elfoglaltuk a szállásunkat, majd </w:t>
      </w:r>
      <w:proofErr w:type="spellStart"/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>körülnéztünk</w:t>
      </w:r>
      <w:proofErr w:type="spellEnd"/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környéken. A nap hátralévő részét szabadon tölthettük – én a wellness részleget választottam, ami tökéletes volt a hosszú út után kikapcsolódni.</w:t>
      </w:r>
    </w:p>
    <w:p w:rsidR="00F96468" w:rsidRPr="00F96468" w:rsidRDefault="00F96468" w:rsidP="00F964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646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2025.03.25.</w:t>
      </w:r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Ellátogattunk a lendvai Kétnyelvű Általános Iskolába, ahol érdekes betekintést nyertünk a szlovén szakképzés világába. </w:t>
      </w:r>
      <w:r w:rsidR="00537673" w:rsidRPr="005376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lendvai Kétnyelvű Középiskola a szűkebb és tágabb térségben egyedülálló, mivel itt együtt tanulnak a szlovén és a magyar nemzetiségű diákok. A kétnyelvűség azt jelenti, hogy a diákok szlovén és magyar nyelven sajátítják el a tantárgyakat, a tanítási nyelvet maguk határozzák meg. Anyanyelvüket első nyelvként, a második nyelvet pedig környezeti nyelvként tanulják. </w:t>
      </w:r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>Az iskola igazgatóhelyettese fogadott minket, majd bejártuk a tanműhelyeket és más fontos helyiségeket. Nagyon tanulságos volt, sokat tanultam az ottani oktatásról. Délután a lendvai várban tettünk látogatást, ahol informatív kiállításokat és filmet láthattunk a térség történelméről.</w:t>
      </w:r>
    </w:p>
    <w:p w:rsidR="00F96468" w:rsidRPr="00F96468" w:rsidRDefault="00F96468" w:rsidP="00DA41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542B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2025.03.26.</w:t>
      </w:r>
      <w:r w:rsidRPr="00F9646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  <w:t xml:space="preserve">Reggel a </w:t>
      </w:r>
      <w:proofErr w:type="spellStart"/>
      <w:r w:rsidRPr="00F9646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Virs</w:t>
      </w:r>
      <w:proofErr w:type="spellEnd"/>
      <w:r w:rsidRPr="00F9646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F9646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d.o.o</w:t>
      </w:r>
      <w:proofErr w:type="spellEnd"/>
      <w:r w:rsidRPr="00F9646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gyárban jártunk, ahol lenyűgöző volt látni a modern hegesztő- és fémmegmunkáló technológiákat. </w:t>
      </w:r>
      <w:r w:rsidR="00DA41A6" w:rsidRPr="00DA41A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 w:rsidR="00DA41A6" w:rsidRPr="00DA41A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Fanuc</w:t>
      </w:r>
      <w:proofErr w:type="spellEnd"/>
      <w:r w:rsidR="00DA41A6" w:rsidRPr="00DA41A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ipari robot sorozatával lefedik az ipar különböző alkalmazásainak az igényeit. A robotok teljes rugalmasságot és számos lehetőséget kínálnak az egyedi alkalmazásokhoz, egyszerű telepítés, akár 2,3 tonna terhelésig és 4,7 m kinyúlásig. A </w:t>
      </w:r>
      <w:proofErr w:type="spellStart"/>
      <w:r w:rsidR="00DA41A6" w:rsidRPr="00DA41A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RoboFlex</w:t>
      </w:r>
      <w:proofErr w:type="spellEnd"/>
      <w:r w:rsidR="00DA41A6" w:rsidRPr="00DA41A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Basic mindenki számára elérhető hegesztő robotcella. Robotból, robotvezérlőből és minden szükséges hegesztőberendezésből áll. Kompakt talapzatra van telepítve, amely lehetővé teszi a targoncával történő egyszerű szállítást. A hegesztő cella nagyon egyszerűvé teszi további modulok (pl. pozicionálók) hozzáadását a hegesztő robot használhatóságának növelése érdekében. A </w:t>
      </w:r>
      <w:proofErr w:type="spellStart"/>
      <w:r w:rsidR="00DA41A6" w:rsidRPr="00DA41A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RoboFlex</w:t>
      </w:r>
      <w:proofErr w:type="spellEnd"/>
      <w:r w:rsidR="00DA41A6" w:rsidRPr="00DA41A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Advanced egy </w:t>
      </w:r>
      <w:proofErr w:type="spellStart"/>
      <w:r w:rsidR="00DA41A6" w:rsidRPr="00DA41A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robotikus</w:t>
      </w:r>
      <w:proofErr w:type="spellEnd"/>
      <w:r w:rsidR="00DA41A6" w:rsidRPr="00DA41A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hegesztőcella további modulokkal bővítve. </w:t>
      </w:r>
      <w:r w:rsidRPr="00F9646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Beprogramozhattuk az ottani robotot is – különleges élmény volt. Délután egy csodálatos helyre látogattunk el: a </w:t>
      </w:r>
      <w:proofErr w:type="spellStart"/>
      <w:r w:rsidRPr="00F9646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Bakónaki</w:t>
      </w:r>
      <w:proofErr w:type="spellEnd"/>
      <w:r w:rsidRPr="00F9646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-tóhoz és az energiapontokkal teli erdőbe. </w:t>
      </w:r>
      <w:r w:rsidR="00DA41A6" w:rsidRPr="00DA41A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 w:rsidR="00DA41A6" w:rsidRPr="00DA41A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Bakonaki</w:t>
      </w:r>
      <w:proofErr w:type="spellEnd"/>
      <w:r w:rsidR="00DA41A6" w:rsidRPr="00DA41A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-patak völgyében, az erdő közepén, 8 hektáros területen helyezkedik el a </w:t>
      </w:r>
      <w:proofErr w:type="spellStart"/>
      <w:r w:rsidR="00DA41A6" w:rsidRPr="00DA41A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Bakonaki</w:t>
      </w:r>
      <w:proofErr w:type="spellEnd"/>
      <w:r w:rsidR="00DA41A6" w:rsidRPr="00DA41A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-tó, mely mesterséges eredetű, egykor árvízvédelmi célból hozták létre. A tavat eredetileg haltenyésztésre tervezték, de később közkedvelt horgászparadicsommá vált. </w:t>
      </w:r>
      <w:r w:rsidRPr="00F9646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Igazi feltöltődés volt a természetben.</w:t>
      </w:r>
    </w:p>
    <w:p w:rsidR="00F96468" w:rsidRPr="00F96468" w:rsidRDefault="00F96468" w:rsidP="00F964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646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2025.03.27.</w:t>
      </w:r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Az ötcsillagos Terme 3000 hotel lenyűgöző volt – ráadásul angolul zajlott a vezetés, így a nyelvtudásomat is gyakorolhattam. Megnéztük a szobákat, szaunákat, wellness-részeket. </w:t>
      </w:r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Délután a szállásunk, a </w:t>
      </w:r>
      <w:proofErr w:type="spellStart"/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>Therme</w:t>
      </w:r>
      <w:proofErr w:type="spellEnd"/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Hotel </w:t>
      </w:r>
      <w:proofErr w:type="spellStart"/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>Lendava</w:t>
      </w:r>
      <w:proofErr w:type="spellEnd"/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főépületét jártuk körbe, és betekintést kaptunk a gépészeti rendszerek működésébe is – ez különösen érdekelt.</w:t>
      </w:r>
    </w:p>
    <w:p w:rsidR="00F96468" w:rsidRPr="00F96468" w:rsidRDefault="00F96468" w:rsidP="00251F0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42B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2025.03.28.</w:t>
      </w:r>
      <w:r w:rsidRPr="00F9646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  <w:r w:rsidR="00251F00" w:rsidRPr="00C542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Szlovénia az egyik legzöldebb ország a világon, és fenntartható elvei miatt egyben az első olyan ország, amely a zöld desztináció címmel büszkélkedhet. Az Alpok, a mediterrán vidék, a Pannon-síkság és a Karsztvidék találkozásánál fekszik. A sokszínű táj számtalan aktív élményre nyújt lehetőséget minden évszakban, az év minden napján. </w:t>
      </w:r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>bledi</w:t>
      </w:r>
      <w:proofErr w:type="spellEnd"/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tó fantasztikus élményt nyújtott. </w:t>
      </w:r>
      <w:r w:rsidR="00C542B0" w:rsidRPr="00C542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="00C542B0" w:rsidRPr="00C542B0">
        <w:rPr>
          <w:rFonts w:ascii="Times New Roman" w:eastAsia="Times New Roman" w:hAnsi="Times New Roman" w:cs="Times New Roman"/>
          <w:sz w:val="24"/>
          <w:szCs w:val="24"/>
          <w:lang w:eastAsia="hu-HU"/>
        </w:rPr>
        <w:t>Bledi</w:t>
      </w:r>
      <w:proofErr w:type="spellEnd"/>
      <w:r w:rsidR="00C542B0" w:rsidRPr="00C542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-tó Szlovénia második legnagyobb </w:t>
      </w:r>
      <w:proofErr w:type="spellStart"/>
      <w:r w:rsidR="00C542B0" w:rsidRPr="00C542B0">
        <w:rPr>
          <w:rFonts w:ascii="Times New Roman" w:eastAsia="Times New Roman" w:hAnsi="Times New Roman" w:cs="Times New Roman"/>
          <w:sz w:val="24"/>
          <w:szCs w:val="24"/>
          <w:lang w:eastAsia="hu-HU"/>
        </w:rPr>
        <w:t>tava</w:t>
      </w:r>
      <w:proofErr w:type="spellEnd"/>
      <w:r w:rsidR="00C542B0" w:rsidRPr="00C542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</w:t>
      </w:r>
      <w:proofErr w:type="spellStart"/>
      <w:r w:rsidR="00C542B0" w:rsidRPr="00C542B0">
        <w:rPr>
          <w:rFonts w:ascii="Times New Roman" w:eastAsia="Times New Roman" w:hAnsi="Times New Roman" w:cs="Times New Roman"/>
          <w:sz w:val="24"/>
          <w:szCs w:val="24"/>
          <w:lang w:eastAsia="hu-HU"/>
        </w:rPr>
        <w:t>Júliai</w:t>
      </w:r>
      <w:proofErr w:type="spellEnd"/>
      <w:r w:rsidR="00C542B0" w:rsidRPr="00C542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-Alpokban festői környezetben, hegyekkel és erdővel körülvéve. A tó </w:t>
      </w:r>
      <w:proofErr w:type="spellStart"/>
      <w:r w:rsidR="00C542B0" w:rsidRPr="00C542B0">
        <w:rPr>
          <w:rFonts w:ascii="Times New Roman" w:eastAsia="Times New Roman" w:hAnsi="Times New Roman" w:cs="Times New Roman"/>
          <w:sz w:val="24"/>
          <w:szCs w:val="24"/>
          <w:lang w:eastAsia="hu-HU"/>
        </w:rPr>
        <w:t>Bled</w:t>
      </w:r>
      <w:proofErr w:type="spellEnd"/>
      <w:r w:rsidR="00C542B0" w:rsidRPr="00C542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községben található az ország északnyugati részében, a </w:t>
      </w:r>
      <w:proofErr w:type="spellStart"/>
      <w:r w:rsidR="00C542B0" w:rsidRPr="00C542B0">
        <w:rPr>
          <w:rFonts w:ascii="Times New Roman" w:eastAsia="Times New Roman" w:hAnsi="Times New Roman" w:cs="Times New Roman"/>
          <w:sz w:val="24"/>
          <w:szCs w:val="24"/>
          <w:lang w:eastAsia="hu-HU"/>
        </w:rPr>
        <w:t>Triglavi</w:t>
      </w:r>
      <w:proofErr w:type="spellEnd"/>
      <w:r w:rsidR="00C542B0" w:rsidRPr="00C542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Nemzeti Parkon belül, a fővárostól, Ljubljanától 55 km-re, északnyugatra. 2,1 km hosszú és 1,4 km széles. Gleccserek formálták, </w:t>
      </w:r>
      <w:r w:rsidR="00C542B0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C542B0" w:rsidRPr="00C542B0">
        <w:rPr>
          <w:rFonts w:ascii="Times New Roman" w:eastAsia="Times New Roman" w:hAnsi="Times New Roman" w:cs="Times New Roman"/>
          <w:sz w:val="24"/>
          <w:szCs w:val="24"/>
          <w:lang w:eastAsia="hu-HU"/>
        </w:rPr>
        <w:t>erülete 145 hektár. Népszerű idegenforgalmi célpont.</w:t>
      </w:r>
      <w:r w:rsidR="00251F00" w:rsidRPr="00C542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 kellemes ebéd után </w:t>
      </w:r>
      <w:proofErr w:type="spellStart"/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>körbesétáltuk</w:t>
      </w:r>
      <w:proofErr w:type="spellEnd"/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tavat, majd pihenésképp beültünk egy pizzériába. A nap során több helyzetben is tudtam használni az angolt – jó érzés volt, hogy boldogultam vele. Késő délután visszautaztunk a szállásra.</w:t>
      </w:r>
    </w:p>
    <w:p w:rsidR="00F96468" w:rsidRPr="00F96468" w:rsidRDefault="00F96468" w:rsidP="00F964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646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2025.03.29.</w:t>
      </w:r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Sajnos egész nap esett, de így is sokat láttunk Mariborban – templomokat, várat, szép utcákat. Ebédelni is bementünk egy étterembe, ahol én intéztem az angol nyelvű rendelést. Délután a </w:t>
      </w:r>
      <w:proofErr w:type="spellStart"/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>Škafar</w:t>
      </w:r>
      <w:proofErr w:type="spellEnd"/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Renault autószalont látogattuk meg, ahol betekintést kaptunk a műhely munkájába is – engem legjobban a csápos emelő működése nyűgözött le. A nap végén felmentünk a </w:t>
      </w:r>
      <w:proofErr w:type="spellStart"/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>Vinárium</w:t>
      </w:r>
      <w:proofErr w:type="spellEnd"/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kilátóba, ahonnan csodás panoráma tárult elénk.</w:t>
      </w:r>
      <w:r w:rsidR="00C542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542B0" w:rsidRPr="00C542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több mint 40 méteres magasságból 4 országra nyílik kilátás. Az 53,5 m magas lendvai </w:t>
      </w:r>
      <w:proofErr w:type="spellStart"/>
      <w:r w:rsidR="00C542B0" w:rsidRPr="00C542B0">
        <w:rPr>
          <w:rFonts w:ascii="Times New Roman" w:eastAsia="Times New Roman" w:hAnsi="Times New Roman" w:cs="Times New Roman"/>
          <w:sz w:val="24"/>
          <w:szCs w:val="24"/>
          <w:lang w:eastAsia="hu-HU"/>
        </w:rPr>
        <w:t>Vinarium</w:t>
      </w:r>
      <w:proofErr w:type="spellEnd"/>
      <w:r w:rsidR="00C542B0" w:rsidRPr="00C542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kilátó káprázatos 360°-os kilátást nyújt a büszke kilátónak otthont adó Lendva-hegytől egészen a Mura folyó vízgyűjtő területének a pereméig elterülő, Szlovénia, Magyarország, Horvátország és Ausztria síkságait és dombvidékeit felölelő színes tájra.</w:t>
      </w:r>
    </w:p>
    <w:p w:rsidR="00F96468" w:rsidRPr="00F96468" w:rsidRDefault="00F96468" w:rsidP="00F964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646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2025.03.30.</w:t>
      </w:r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Korán reggel összepakoltunk, reggeliztünk, majd elindultunk haza Magyarországra. Egy élményekkel teli hét ért ezzel véget.</w:t>
      </w:r>
    </w:p>
    <w:p w:rsidR="00867D45" w:rsidRPr="00F96468" w:rsidRDefault="00F96468" w:rsidP="00F964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646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Kaposvár, 2025.04.02.</w:t>
      </w:r>
      <w:r w:rsidRPr="00F9646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Fisli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István</w:t>
      </w:r>
      <w:r w:rsidR="00D8183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</w:p>
    <w:sectPr w:rsidR="00867D45" w:rsidRPr="00F96468" w:rsidSect="00F96468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68"/>
    <w:rsid w:val="00156C80"/>
    <w:rsid w:val="00251F00"/>
    <w:rsid w:val="00537673"/>
    <w:rsid w:val="00867D45"/>
    <w:rsid w:val="00C542B0"/>
    <w:rsid w:val="00D8183D"/>
    <w:rsid w:val="00DA41A6"/>
    <w:rsid w:val="00E56373"/>
    <w:rsid w:val="00F9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AFE2C-F199-4251-8CC2-6AB733CD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F964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F9646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Kiemels2">
    <w:name w:val="Strong"/>
    <w:basedOn w:val="Bekezdsalapbettpusa"/>
    <w:uiPriority w:val="22"/>
    <w:qFormat/>
    <w:rsid w:val="00F96468"/>
    <w:rPr>
      <w:b/>
      <w:bCs/>
    </w:rPr>
  </w:style>
  <w:style w:type="character" w:styleId="Kiemels">
    <w:name w:val="Emphasis"/>
    <w:basedOn w:val="Bekezdsalapbettpusa"/>
    <w:uiPriority w:val="20"/>
    <w:qFormat/>
    <w:rsid w:val="00F96468"/>
    <w:rPr>
      <w:i/>
      <w:iCs/>
    </w:rPr>
  </w:style>
  <w:style w:type="paragraph" w:styleId="NormlWeb">
    <w:name w:val="Normal (Web)"/>
    <w:basedOn w:val="Norml"/>
    <w:uiPriority w:val="99"/>
    <w:unhideWhenUsed/>
    <w:rsid w:val="00DA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251F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251F00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y2iqfc">
    <w:name w:val="y2iqfc"/>
    <w:basedOn w:val="Bekezdsalapbettpusa"/>
    <w:rsid w:val="00251F00"/>
  </w:style>
  <w:style w:type="character" w:styleId="Hiperhivatkozs">
    <w:name w:val="Hyperlink"/>
    <w:basedOn w:val="Bekezdsalapbettpusa"/>
    <w:uiPriority w:val="99"/>
    <w:semiHidden/>
    <w:unhideWhenUsed/>
    <w:rsid w:val="00C542B0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542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FI</cp:lastModifiedBy>
  <cp:revision>4</cp:revision>
  <dcterms:created xsi:type="dcterms:W3CDTF">2025-04-07T12:43:00Z</dcterms:created>
  <dcterms:modified xsi:type="dcterms:W3CDTF">2025-04-09T08:44:00Z</dcterms:modified>
</cp:coreProperties>
</file>